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FC" w:rsidRDefault="001562FC" w:rsidP="001562FC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62FC" w:rsidRDefault="001562FC" w:rsidP="001562F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562FC" w:rsidRPr="008F2F69" w:rsidRDefault="001562FC" w:rsidP="008F2F6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C2CE6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1562FC" w:rsidRPr="007C2CE6" w:rsidRDefault="001562FC" w:rsidP="001562FC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47" w:type="dxa"/>
        <w:tblLook w:val="01E0"/>
      </w:tblPr>
      <w:tblGrid>
        <w:gridCol w:w="2711"/>
        <w:gridCol w:w="7036"/>
      </w:tblGrid>
      <w:tr w:rsidR="001562FC" w:rsidRPr="00DB2A88" w:rsidTr="00923A34">
        <w:trPr>
          <w:trHeight w:val="1783"/>
        </w:trPr>
        <w:tc>
          <w:tcPr>
            <w:tcW w:w="2711" w:type="dxa"/>
            <w:shd w:val="clear" w:color="auto" w:fill="auto"/>
          </w:tcPr>
          <w:p w:rsidR="001562FC" w:rsidRPr="00DB2A8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7036" w:type="dxa"/>
            <w:shd w:val="clear" w:color="auto" w:fill="auto"/>
          </w:tcPr>
          <w:p w:rsidR="001562FC" w:rsidRPr="00DB2A8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     УТВЕРЖДЕН</w:t>
            </w:r>
          </w:p>
          <w:p w:rsidR="001562FC" w:rsidRPr="00DB2A88" w:rsidRDefault="001562FC" w:rsidP="00923A34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решением </w:t>
            </w:r>
            <w:proofErr w:type="gramStart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территориальной</w:t>
            </w:r>
            <w:proofErr w:type="gramEnd"/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избирательной </w:t>
            </w:r>
          </w:p>
          <w:p w:rsidR="001562FC" w:rsidRPr="00DB2A88" w:rsidRDefault="001562FC" w:rsidP="00923A34">
            <w:pPr>
              <w:spacing w:after="0" w:line="240" w:lineRule="auto"/>
              <w:jc w:val="right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комиссии городского округа город Салават </w:t>
            </w:r>
          </w:p>
          <w:p w:rsidR="001562FC" w:rsidRPr="00DB2A8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Республики Башкортостан</w:t>
            </w:r>
          </w:p>
          <w:p w:rsidR="001562FC" w:rsidRPr="00C2179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2A88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                             от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24 августа 2016 года № 30/37</w:t>
            </w:r>
          </w:p>
          <w:p w:rsidR="001562FC" w:rsidRPr="00DB2A8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1562FC" w:rsidRPr="00DB2A88" w:rsidRDefault="001562FC" w:rsidP="00923A34">
            <w:pPr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1562FC" w:rsidRPr="00DB2A88" w:rsidRDefault="001562FC" w:rsidP="001562FC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Список </w:t>
      </w:r>
    </w:p>
    <w:p w:rsidR="001562FC" w:rsidRPr="00DB2A88" w:rsidRDefault="001562FC" w:rsidP="001562FC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 xml:space="preserve">кандидатур, предложенных для исключения из резерва составов участковых избирательных комиссий  городского округа город Салават </w:t>
      </w:r>
    </w:p>
    <w:p w:rsidR="001562FC" w:rsidRPr="00DB2A88" w:rsidRDefault="001562FC" w:rsidP="001562FC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Республики Башкортостан</w:t>
      </w:r>
    </w:p>
    <w:p w:rsidR="001562FC" w:rsidRDefault="001562FC" w:rsidP="001562FC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B2A88">
        <w:rPr>
          <w:rFonts w:ascii="Times New Roman" w:eastAsia="Calibri" w:hAnsi="Times New Roman" w:cs="Times New Roman"/>
          <w:sz w:val="28"/>
          <w:szCs w:val="28"/>
        </w:rPr>
        <w:t>на основании подпункта «г» пункта 25 Порядка</w:t>
      </w:r>
    </w:p>
    <w:p w:rsidR="001562FC" w:rsidRPr="00DB2A88" w:rsidRDefault="001562FC" w:rsidP="001562FC">
      <w:pPr>
        <w:tabs>
          <w:tab w:val="left" w:pos="16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/>
      </w:tblPr>
      <w:tblGrid>
        <w:gridCol w:w="560"/>
        <w:gridCol w:w="3404"/>
        <w:gridCol w:w="3657"/>
        <w:gridCol w:w="1872"/>
      </w:tblGrid>
      <w:tr w:rsidR="001562FC" w:rsidRPr="00C21798" w:rsidTr="00FB3FBE">
        <w:tc>
          <w:tcPr>
            <w:tcW w:w="560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4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Кем предложен</w:t>
            </w:r>
          </w:p>
        </w:tc>
        <w:tc>
          <w:tcPr>
            <w:tcW w:w="1872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1798">
              <w:rPr>
                <w:rFonts w:ascii="Times New Roman" w:eastAsia="Calibri" w:hAnsi="Times New Roman" w:cs="Times New Roman"/>
                <w:sz w:val="24"/>
                <w:szCs w:val="24"/>
              </w:rPr>
              <w:t>№ избирательного участка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21798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4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Багаутдинова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Александра Васильевна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Башкирским республиканским отделением политической партии КПРФ</w:t>
            </w:r>
          </w:p>
        </w:tc>
        <w:tc>
          <w:tcPr>
            <w:tcW w:w="1872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589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Бадретдинова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Ирина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Винировна</w:t>
            </w:r>
            <w:proofErr w:type="spellEnd"/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Башкирским республиканским отделением политической партии КПРФ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610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Балабаева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Кристина Андреевна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Бизикин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Федор Иванович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Башкирским республиканским отделением политической партии КПРФ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578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Бубнова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Валитова Кристина Олеговна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 Александр Геннадьевич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561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Кузнецов Антон Евгеньевич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612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4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Мурсаикова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923A34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604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Пашкина Валентина Михайловна</w:t>
            </w:r>
          </w:p>
        </w:tc>
        <w:tc>
          <w:tcPr>
            <w:tcW w:w="3657" w:type="dxa"/>
            <w:vAlign w:val="center"/>
          </w:tcPr>
          <w:p w:rsidR="001562FC" w:rsidRPr="00C21798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561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Пирко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Евгения Геннадьевна</w:t>
            </w:r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594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Рахматуллина Резеда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Галиуловна</w:t>
            </w:r>
            <w:proofErr w:type="spellEnd"/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Семенова Маргарита Эдуардовна</w:t>
            </w:r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Римовна</w:t>
            </w:r>
            <w:proofErr w:type="spellEnd"/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Башкиртостанским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региональным отделением Политической партии ЛДПР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581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04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Файзуллина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Рамиля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3657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602</w:t>
            </w:r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1562FC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04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Федосеева Анна Алексеевна</w:t>
            </w:r>
          </w:p>
        </w:tc>
        <w:tc>
          <w:tcPr>
            <w:tcW w:w="3657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Башкирским республиканским отделением политической партии КПРФ</w:t>
            </w:r>
          </w:p>
        </w:tc>
        <w:tc>
          <w:tcPr>
            <w:tcW w:w="1872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590</w:t>
            </w:r>
            <w:bookmarkStart w:id="0" w:name="_GoBack"/>
            <w:bookmarkEnd w:id="0"/>
          </w:p>
        </w:tc>
      </w:tr>
      <w:tr w:rsidR="001562FC" w:rsidRPr="00C21798" w:rsidTr="00FB3FBE">
        <w:tc>
          <w:tcPr>
            <w:tcW w:w="560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04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Хасаев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Рамиль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Рахматуллович</w:t>
            </w:r>
            <w:proofErr w:type="spellEnd"/>
          </w:p>
        </w:tc>
        <w:tc>
          <w:tcPr>
            <w:tcW w:w="3657" w:type="dxa"/>
            <w:vAlign w:val="center"/>
          </w:tcPr>
          <w:p w:rsidR="001562FC" w:rsidRDefault="00FB3FBE" w:rsidP="00FB3FB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1562FC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613</w:t>
            </w:r>
          </w:p>
        </w:tc>
      </w:tr>
      <w:tr w:rsidR="00FB3FBE" w:rsidRPr="00C21798" w:rsidTr="00FB3FBE">
        <w:tc>
          <w:tcPr>
            <w:tcW w:w="560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04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Шаповал Елена Александровна</w:t>
            </w:r>
          </w:p>
        </w:tc>
        <w:tc>
          <w:tcPr>
            <w:tcW w:w="3657" w:type="dxa"/>
            <w:vAlign w:val="center"/>
          </w:tcPr>
          <w:p w:rsidR="00FB3FBE" w:rsidRDefault="00FB3FBE" w:rsidP="00FB3FB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566</w:t>
            </w:r>
          </w:p>
        </w:tc>
      </w:tr>
      <w:tr w:rsidR="00FB3FBE" w:rsidRPr="00C21798" w:rsidTr="00FB3FBE">
        <w:tc>
          <w:tcPr>
            <w:tcW w:w="560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04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Якупова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Ульяна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Павловна</w:t>
            </w:r>
          </w:p>
        </w:tc>
        <w:tc>
          <w:tcPr>
            <w:tcW w:w="3657" w:type="dxa"/>
            <w:vAlign w:val="center"/>
          </w:tcPr>
          <w:p w:rsidR="00FB3FBE" w:rsidRDefault="00FB3FBE" w:rsidP="00FB3FBE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избирателей по месту работы</w:t>
            </w:r>
          </w:p>
        </w:tc>
        <w:tc>
          <w:tcPr>
            <w:tcW w:w="1872" w:type="dxa"/>
            <w:vAlign w:val="center"/>
          </w:tcPr>
          <w:p w:rsidR="00FB3FBE" w:rsidRDefault="00FB3FBE" w:rsidP="001562FC">
            <w:pPr>
              <w:tabs>
                <w:tab w:val="left" w:pos="163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614</w:t>
            </w:r>
          </w:p>
        </w:tc>
      </w:tr>
    </w:tbl>
    <w:p w:rsidR="004548F7" w:rsidRDefault="004548F7"/>
    <w:sectPr w:rsidR="004548F7" w:rsidSect="008F2F6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2FC"/>
    <w:rsid w:val="001562FC"/>
    <w:rsid w:val="004548F7"/>
    <w:rsid w:val="008F2F69"/>
    <w:rsid w:val="00C9423C"/>
    <w:rsid w:val="00FB3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3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Best User</cp:lastModifiedBy>
  <cp:revision>2</cp:revision>
  <cp:lastPrinted>2016-08-27T05:16:00Z</cp:lastPrinted>
  <dcterms:created xsi:type="dcterms:W3CDTF">2016-08-30T05:07:00Z</dcterms:created>
  <dcterms:modified xsi:type="dcterms:W3CDTF">2016-08-30T05:07:00Z</dcterms:modified>
</cp:coreProperties>
</file>